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5E" w:rsidRDefault="00431A5E" w:rsidP="00431A5E">
      <w:pPr>
        <w:rPr>
          <w:sz w:val="32"/>
        </w:rPr>
      </w:pPr>
      <w:r>
        <w:rPr>
          <w:sz w:val="32"/>
        </w:rPr>
        <w:t xml:space="preserve">KLASY I </w:t>
      </w:r>
      <w:proofErr w:type="spellStart"/>
      <w:r>
        <w:rPr>
          <w:sz w:val="32"/>
        </w:rPr>
        <w:t>Bg</w:t>
      </w:r>
      <w:proofErr w:type="spellEnd"/>
      <w:r>
        <w:rPr>
          <w:sz w:val="32"/>
        </w:rPr>
        <w:t xml:space="preserve">, III </w:t>
      </w:r>
      <w:proofErr w:type="spellStart"/>
      <w:r>
        <w:rPr>
          <w:sz w:val="32"/>
        </w:rPr>
        <w:t>Br</w:t>
      </w:r>
      <w:proofErr w:type="spellEnd"/>
    </w:p>
    <w:p w:rsidR="00431A5E" w:rsidRDefault="00431A5E" w:rsidP="00431A5E">
      <w:pPr>
        <w:rPr>
          <w:sz w:val="28"/>
        </w:rPr>
      </w:pPr>
      <w:r>
        <w:rPr>
          <w:sz w:val="28"/>
        </w:rPr>
        <w:t>TYDZIEŃ 5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>LEKCJA 1; Temat: Chrystus zmartwychwstał!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 xml:space="preserve">Zadanie: 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>Co to znaczy, że Chrystus zmartwychwstał? Czym zmartwychwstanie różni się to od wskrzeszenia? Użyj różnych źródeł, odpowiedź w paru zdaniach prześlij.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>LECKAJ 2; Temat: Chrystus ukazuje się swoim uczniom.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>Zadanie: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 xml:space="preserve">Pomyśl, czy w swoim życiu w jakimś wydarzeniu spotkałeś Zmartwychwstałego? Jeśli tak, opisz to doświadczenie w paru zdaniach, odpowiedź prześlij. 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>TYDZIEŃ 6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>LEKCJA 1; Temat: Jezus spotyka uczniów w drodze do Emaus.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>Zadanie: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 xml:space="preserve">Odszukaj w Internecie fragment Ewangelii opowiadający o spotkaniu z tematu lekcji i odpowiedz na pytanie: W jakiej sytuacji, w życiu kościoła realizuje się „wyjaśnianie Pisma i łamanie chleba”? Odpowiedź prześlij. 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 xml:space="preserve">LEKCJA 2; Temat: Niewierny Tomasz. 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>Zadanie:</w:t>
      </w:r>
    </w:p>
    <w:p w:rsidR="00431A5E" w:rsidRDefault="00431A5E" w:rsidP="00431A5E">
      <w:pPr>
        <w:rPr>
          <w:sz w:val="28"/>
        </w:rPr>
      </w:pPr>
      <w:r>
        <w:rPr>
          <w:sz w:val="28"/>
        </w:rPr>
        <w:t>Odszukaj w Internecie i przeczytaj fragment Ewangelii opowiadający o spotkaniu Chrystusa z Apostołem Tomaszem. Jak myślisz, czego brakowało Tomaszowi w momencie spotkania ze zmartwychwstałym Jezusem. Odpowiedź prześlij.</w:t>
      </w:r>
    </w:p>
    <w:p w:rsidR="00431A5E" w:rsidRDefault="00431A5E" w:rsidP="00431A5E">
      <w:pPr>
        <w:rPr>
          <w:b/>
          <w:i/>
          <w:sz w:val="28"/>
        </w:rPr>
      </w:pPr>
      <w:r>
        <w:rPr>
          <w:b/>
          <w:i/>
          <w:sz w:val="28"/>
        </w:rPr>
        <w:t xml:space="preserve">Odpowiedzi proszę przesyłać SMS lub MMS pod numer 600974237, lub na adres mailowy </w:t>
      </w:r>
      <w:hyperlink r:id="rId4" w:history="1">
        <w:r>
          <w:rPr>
            <w:rStyle w:val="Hipercze"/>
            <w:b/>
            <w:i/>
            <w:sz w:val="28"/>
          </w:rPr>
          <w:t>piotrjoszko67@gmail.com</w:t>
        </w:r>
      </w:hyperlink>
      <w:r>
        <w:rPr>
          <w:b/>
          <w:i/>
          <w:sz w:val="28"/>
        </w:rPr>
        <w:t xml:space="preserve">. PROSZĘ O PODPISANIE WYSYŁANEJ PRACY! </w:t>
      </w:r>
    </w:p>
    <w:p w:rsidR="00431A5E" w:rsidRPr="00620C5A" w:rsidRDefault="00431A5E" w:rsidP="00431A5E">
      <w:pPr>
        <w:rPr>
          <w:sz w:val="32"/>
        </w:rPr>
      </w:pPr>
    </w:p>
    <w:p w:rsidR="00AC4573" w:rsidRDefault="00431A5E"/>
    <w:sectPr w:rsidR="00AC4573" w:rsidSect="00F9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A5E"/>
    <w:rsid w:val="0038412F"/>
    <w:rsid w:val="00431A5E"/>
    <w:rsid w:val="0085321D"/>
    <w:rsid w:val="00F9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joszko6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2020-04-15T12:17:00Z</dcterms:created>
  <dcterms:modified xsi:type="dcterms:W3CDTF">2020-04-15T12:17:00Z</dcterms:modified>
</cp:coreProperties>
</file>